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D41A8C">
        <w:rPr>
          <w:b/>
          <w:sz w:val="28"/>
          <w:szCs w:val="28"/>
        </w:rPr>
        <w:t>феврале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D41A8C">
        <w:rPr>
          <w:sz w:val="28"/>
          <w:szCs w:val="28"/>
        </w:rPr>
        <w:t>феврале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3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4017D5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D41A8C">
        <w:rPr>
          <w:sz w:val="28"/>
          <w:szCs w:val="28"/>
        </w:rPr>
        <w:t>личного подсобного хозяйства – 3 обращения</w:t>
      </w:r>
      <w:r w:rsidR="005D1E0F">
        <w:rPr>
          <w:sz w:val="28"/>
          <w:szCs w:val="28"/>
        </w:rPr>
        <w:t>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82" w:rsidRDefault="00EE4782" w:rsidP="00A20045">
      <w:r>
        <w:separator/>
      </w:r>
    </w:p>
  </w:endnote>
  <w:endnote w:type="continuationSeparator" w:id="0">
    <w:p w:rsidR="00EE4782" w:rsidRDefault="00EE4782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82" w:rsidRDefault="00EE4782" w:rsidP="00A20045">
      <w:r>
        <w:separator/>
      </w:r>
    </w:p>
  </w:footnote>
  <w:footnote w:type="continuationSeparator" w:id="0">
    <w:p w:rsidR="00EE4782" w:rsidRDefault="00EE4782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41679"/>
    <w:rsid w:val="00F43D3E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08E1-CC53-4A3D-8596-08BCB895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69</cp:revision>
  <cp:lastPrinted>2020-11-13T14:01:00Z</cp:lastPrinted>
  <dcterms:created xsi:type="dcterms:W3CDTF">2020-11-25T13:40:00Z</dcterms:created>
  <dcterms:modified xsi:type="dcterms:W3CDTF">2024-03-01T05:16:00Z</dcterms:modified>
</cp:coreProperties>
</file>